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000D" w14:textId="4C04B64C" w:rsidR="004163E0" w:rsidRPr="001432D6" w:rsidRDefault="001432D6" w:rsidP="001432D6">
      <w:pPr>
        <w:jc w:val="center"/>
        <w:rPr>
          <w:rFonts w:ascii="Times New Roman" w:hAnsi="Times New Roman" w:cs="Times New Roman"/>
          <w:b/>
          <w:bCs/>
          <w:sz w:val="32"/>
          <w:szCs w:val="32"/>
        </w:rPr>
      </w:pPr>
      <w:r w:rsidRPr="001432D6">
        <w:rPr>
          <w:rFonts w:ascii="Times New Roman" w:hAnsi="Times New Roman" w:cs="Times New Roman"/>
          <w:b/>
          <w:bCs/>
          <w:sz w:val="32"/>
          <w:szCs w:val="32"/>
        </w:rPr>
        <w:t>OBWIESZCZENIE</w:t>
      </w:r>
    </w:p>
    <w:p w14:paraId="007577AB" w14:textId="25DB75F5" w:rsidR="001432D6" w:rsidRPr="001432D6" w:rsidRDefault="001432D6" w:rsidP="001432D6">
      <w:pPr>
        <w:jc w:val="center"/>
        <w:rPr>
          <w:rFonts w:ascii="Times New Roman" w:hAnsi="Times New Roman" w:cs="Times New Roman"/>
          <w:b/>
          <w:bCs/>
          <w:sz w:val="32"/>
          <w:szCs w:val="32"/>
        </w:rPr>
      </w:pPr>
      <w:r w:rsidRPr="001432D6">
        <w:rPr>
          <w:rFonts w:ascii="Times New Roman" w:hAnsi="Times New Roman" w:cs="Times New Roman"/>
          <w:b/>
          <w:bCs/>
          <w:sz w:val="32"/>
          <w:szCs w:val="32"/>
        </w:rPr>
        <w:t xml:space="preserve">Wójta Gminy </w:t>
      </w:r>
      <w:r>
        <w:rPr>
          <w:rFonts w:ascii="Times New Roman" w:hAnsi="Times New Roman" w:cs="Times New Roman"/>
          <w:b/>
          <w:bCs/>
          <w:sz w:val="32"/>
          <w:szCs w:val="32"/>
        </w:rPr>
        <w:t>D</w:t>
      </w:r>
      <w:r w:rsidRPr="001432D6">
        <w:rPr>
          <w:rFonts w:ascii="Times New Roman" w:hAnsi="Times New Roman" w:cs="Times New Roman"/>
          <w:b/>
          <w:bCs/>
          <w:sz w:val="32"/>
          <w:szCs w:val="32"/>
        </w:rPr>
        <w:t>ywity</w:t>
      </w:r>
    </w:p>
    <w:p w14:paraId="21A11B4A" w14:textId="479B5394" w:rsidR="001432D6" w:rsidRPr="001432D6" w:rsidRDefault="001432D6" w:rsidP="00882C64">
      <w:pPr>
        <w:jc w:val="center"/>
        <w:rPr>
          <w:rFonts w:ascii="Times New Roman" w:hAnsi="Times New Roman" w:cs="Times New Roman"/>
          <w:b/>
          <w:bCs/>
          <w:sz w:val="32"/>
          <w:szCs w:val="32"/>
        </w:rPr>
      </w:pPr>
      <w:r>
        <w:rPr>
          <w:rFonts w:ascii="Times New Roman" w:hAnsi="Times New Roman" w:cs="Times New Roman"/>
          <w:b/>
          <w:bCs/>
          <w:sz w:val="32"/>
          <w:szCs w:val="32"/>
        </w:rPr>
        <w:t>z</w:t>
      </w:r>
      <w:r w:rsidRPr="001432D6">
        <w:rPr>
          <w:rFonts w:ascii="Times New Roman" w:hAnsi="Times New Roman" w:cs="Times New Roman"/>
          <w:b/>
          <w:bCs/>
          <w:sz w:val="32"/>
          <w:szCs w:val="32"/>
        </w:rPr>
        <w:t xml:space="preserve"> dnia</w:t>
      </w:r>
      <w:r w:rsidR="00EF559F">
        <w:rPr>
          <w:rFonts w:ascii="Times New Roman" w:hAnsi="Times New Roman" w:cs="Times New Roman"/>
          <w:b/>
          <w:bCs/>
          <w:sz w:val="32"/>
          <w:szCs w:val="32"/>
        </w:rPr>
        <w:t xml:space="preserve"> 1</w:t>
      </w:r>
      <w:r w:rsidR="00C36DBF">
        <w:rPr>
          <w:rFonts w:ascii="Times New Roman" w:hAnsi="Times New Roman" w:cs="Times New Roman"/>
          <w:b/>
          <w:bCs/>
          <w:sz w:val="32"/>
          <w:szCs w:val="32"/>
        </w:rPr>
        <w:t>2</w:t>
      </w:r>
      <w:r w:rsidR="00EF559F">
        <w:rPr>
          <w:rFonts w:ascii="Times New Roman" w:hAnsi="Times New Roman" w:cs="Times New Roman"/>
          <w:b/>
          <w:bCs/>
          <w:sz w:val="32"/>
          <w:szCs w:val="32"/>
        </w:rPr>
        <w:t xml:space="preserve"> września 2023 r.  </w:t>
      </w:r>
    </w:p>
    <w:p w14:paraId="13850438" w14:textId="48D23694" w:rsidR="00A73F66" w:rsidRPr="00A73F66" w:rsidRDefault="001432D6" w:rsidP="00882C64">
      <w:pPr>
        <w:jc w:val="both"/>
        <w:rPr>
          <w:rFonts w:ascii="Times New Roman" w:hAnsi="Times New Roman" w:cs="Times New Roman"/>
          <w:color w:val="333333"/>
          <w:sz w:val="24"/>
          <w:szCs w:val="24"/>
        </w:rPr>
      </w:pPr>
      <w:r w:rsidRPr="001432D6">
        <w:rPr>
          <w:rFonts w:ascii="Times New Roman" w:hAnsi="Times New Roman" w:cs="Times New Roman"/>
          <w:color w:val="333333"/>
          <w:sz w:val="24"/>
          <w:szCs w:val="24"/>
        </w:rPr>
        <w:t>Na podstawie art. 16 § 1 ustawy z dnia 5 stycznia 2011 r. – Kodeks wyborczy (</w:t>
      </w:r>
      <w:r w:rsidR="00EF559F">
        <w:rPr>
          <w:rFonts w:ascii="Times New Roman" w:hAnsi="Times New Roman" w:cs="Times New Roman"/>
          <w:color w:val="333333"/>
          <w:sz w:val="24"/>
          <w:szCs w:val="24"/>
        </w:rPr>
        <w:t xml:space="preserve">t. j. </w:t>
      </w:r>
      <w:r w:rsidRPr="001432D6">
        <w:rPr>
          <w:rFonts w:ascii="Times New Roman" w:hAnsi="Times New Roman" w:cs="Times New Roman"/>
          <w:color w:val="333333"/>
          <w:sz w:val="24"/>
          <w:szCs w:val="24"/>
        </w:rPr>
        <w:t xml:space="preserve">Dz. U. z 2022 r. poz. 1277 </w:t>
      </w:r>
      <w:r w:rsidR="00EF559F">
        <w:rPr>
          <w:rFonts w:ascii="Times New Roman" w:hAnsi="Times New Roman" w:cs="Times New Roman"/>
          <w:color w:val="333333"/>
          <w:sz w:val="24"/>
          <w:szCs w:val="24"/>
        </w:rPr>
        <w:t>z późn. zm.</w:t>
      </w:r>
      <w:r w:rsidRPr="001432D6">
        <w:rPr>
          <w:rFonts w:ascii="Times New Roman" w:hAnsi="Times New Roman" w:cs="Times New Roman"/>
          <w:color w:val="333333"/>
          <w:sz w:val="24"/>
          <w:szCs w:val="24"/>
        </w:rPr>
        <w:t xml:space="preserve">) Wójt Gminy </w:t>
      </w:r>
      <w:r>
        <w:rPr>
          <w:rFonts w:ascii="Times New Roman" w:hAnsi="Times New Roman" w:cs="Times New Roman"/>
          <w:color w:val="333333"/>
          <w:sz w:val="24"/>
          <w:szCs w:val="24"/>
        </w:rPr>
        <w:t>Dywity</w:t>
      </w:r>
      <w:r w:rsidRPr="001432D6">
        <w:rPr>
          <w:rFonts w:ascii="Times New Roman" w:hAnsi="Times New Roman" w:cs="Times New Roman"/>
          <w:color w:val="333333"/>
          <w:sz w:val="24"/>
          <w:szCs w:val="24"/>
        </w:rPr>
        <w:t xml:space="preserve"> podaje do wiadomości wyborców informację o numerach oraz granicach obwodów głosowania, wyznaczonych siedzibach obwodowych komisji wyborczych oraz możliwości głosowania korespondencyjnego i przez pełnomocnika w wyborach do Sejmu Rzeczypospolitej Polskiej i do Senatu Rzeczypospolitej Polskiej zarządzonych na dzień 15 października 2023 r.:</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4961"/>
        <w:gridCol w:w="4394"/>
      </w:tblGrid>
      <w:tr w:rsidR="00A73F66" w:rsidRPr="00A73F66" w14:paraId="6C79E7FD" w14:textId="77777777" w:rsidTr="00F97E09">
        <w:trPr>
          <w:trHeight w:val="1117"/>
        </w:trPr>
        <w:tc>
          <w:tcPr>
            <w:tcW w:w="1277" w:type="dxa"/>
            <w:tcBorders>
              <w:top w:val="single" w:sz="4" w:space="0" w:color="auto"/>
              <w:left w:val="single" w:sz="4" w:space="0" w:color="auto"/>
              <w:bottom w:val="single" w:sz="4" w:space="0" w:color="auto"/>
              <w:right w:val="single" w:sz="4" w:space="0" w:color="auto"/>
            </w:tcBorders>
            <w:vAlign w:val="center"/>
            <w:hideMark/>
          </w:tcPr>
          <w:p w14:paraId="70FFA3F2"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Nr obwodu głosowania</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A415F52"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Granice obwodu głosowania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8F28F8D"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Siedziba obwodowej komisji wyborczej</w:t>
            </w:r>
          </w:p>
        </w:tc>
      </w:tr>
      <w:tr w:rsidR="00A73F66" w:rsidRPr="00A73F66" w14:paraId="4EE23E99"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1BC5D7F6"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FFAC65F"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Część Sołectwa Dywity: (Dywity, ul. Jana Pawła II, Warmińska, Jeziorna, Jeżynowa, Kwiatowa, Łąkowa, Malinowa, Ogrodowa, Okrągła, Olsztyńska numery parzyste od 2 do 62, i pozostałe od 90 do końca, Prosta, Różana, Sosnowa, Sportowa, Spółdzielcza, Spokojna, Mazurska, osada Dągi)</w:t>
            </w:r>
          </w:p>
        </w:tc>
        <w:tc>
          <w:tcPr>
            <w:tcW w:w="4394" w:type="dxa"/>
            <w:tcBorders>
              <w:top w:val="single" w:sz="4" w:space="0" w:color="auto"/>
              <w:left w:val="single" w:sz="4" w:space="0" w:color="auto"/>
              <w:bottom w:val="single" w:sz="4" w:space="0" w:color="auto"/>
              <w:right w:val="single" w:sz="4" w:space="0" w:color="auto"/>
            </w:tcBorders>
            <w:vAlign w:val="center"/>
          </w:tcPr>
          <w:p w14:paraId="2298E15D"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Urząd Gminy Dywity segment C Wejście do Sali Urzędu Stanu Cywilnego od strony parkingu Urzędu Gminy (Sala USC), ul. Olsztyńska 32, 11-001 Dywity</w:t>
            </w:r>
          </w:p>
          <w:p w14:paraId="5E0A5EC3" w14:textId="77777777" w:rsidR="00A73F66" w:rsidRPr="00A73F66" w:rsidRDefault="00A73F66" w:rsidP="00882C64">
            <w:pPr>
              <w:jc w:val="center"/>
              <w:rPr>
                <w:rFonts w:ascii="Times New Roman" w:hAnsi="Times New Roman" w:cs="Times New Roman"/>
                <w:bCs/>
                <w:sz w:val="24"/>
                <w:szCs w:val="24"/>
              </w:rPr>
            </w:pPr>
          </w:p>
        </w:tc>
      </w:tr>
      <w:tr w:rsidR="00A73F66" w:rsidRPr="00A73F66" w14:paraId="1C9A5876" w14:textId="77777777" w:rsidTr="00F97E09">
        <w:trPr>
          <w:trHeight w:val="2466"/>
        </w:trPr>
        <w:tc>
          <w:tcPr>
            <w:tcW w:w="1277" w:type="dxa"/>
            <w:tcBorders>
              <w:top w:val="single" w:sz="4" w:space="0" w:color="auto"/>
              <w:left w:val="single" w:sz="4" w:space="0" w:color="auto"/>
              <w:bottom w:val="single" w:sz="4" w:space="0" w:color="auto"/>
              <w:right w:val="single" w:sz="4" w:space="0" w:color="auto"/>
            </w:tcBorders>
            <w:vAlign w:val="center"/>
            <w:hideMark/>
          </w:tcPr>
          <w:p w14:paraId="588852AA"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0D830DC"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Sołectwa: część Sołectwa Dywity: (Dywity, ul. Walentego Barczewskiego, Franciszka Hynka, Grzybowa, Ługwałdzka, Nad Stawem, Olsztyńska nr nieparzyste od 1 do 89 i parzyste od 64 do 88, Polna, Słoneczna, Radosna, Zbożowa)</w:t>
            </w:r>
          </w:p>
        </w:tc>
        <w:tc>
          <w:tcPr>
            <w:tcW w:w="4394" w:type="dxa"/>
            <w:tcBorders>
              <w:top w:val="single" w:sz="4" w:space="0" w:color="auto"/>
              <w:left w:val="single" w:sz="4" w:space="0" w:color="auto"/>
              <w:bottom w:val="single" w:sz="4" w:space="0" w:color="auto"/>
              <w:right w:val="single" w:sz="4" w:space="0" w:color="auto"/>
            </w:tcBorders>
            <w:vAlign w:val="center"/>
          </w:tcPr>
          <w:p w14:paraId="54350CE7" w14:textId="758444A8"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Urząd Gminy Dywity segment C Wejście od strony Targowiska Wiejskiego Stodoła (Sala konferencyjna), ul. Olsztyńska 32, 11-001 Dywity</w:t>
            </w:r>
          </w:p>
          <w:p w14:paraId="457E629F" w14:textId="6F84B06A" w:rsidR="00A73F66" w:rsidRPr="00A73F66" w:rsidRDefault="00A73F66" w:rsidP="00AA6267">
            <w:pPr>
              <w:jc w:val="center"/>
              <w:rPr>
                <w:rFonts w:ascii="Times New Roman" w:hAnsi="Times New Roman" w:cs="Times New Roman"/>
                <w:bCs/>
                <w:sz w:val="24"/>
                <w:szCs w:val="24"/>
              </w:rPr>
            </w:pPr>
            <w:r w:rsidRPr="00A73F66">
              <w:rPr>
                <w:rFonts w:ascii="Times New Roman" w:hAnsi="Times New Roman" w:cs="Times New Roman"/>
                <w:bCs/>
                <w:sz w:val="24"/>
                <w:szCs w:val="24"/>
              </w:rPr>
              <w:t>Lokal dostosowany do potrzeb wyborców niepełnosprawnych</w:t>
            </w:r>
          </w:p>
        </w:tc>
      </w:tr>
      <w:tr w:rsidR="00A73F66" w:rsidRPr="00A73F66" w14:paraId="3E778EBD"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68407384"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B9C8831"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Sołectwa: Rozgity (Rozgity), Spręcowo (Spręcowo)</w:t>
            </w:r>
          </w:p>
        </w:tc>
        <w:tc>
          <w:tcPr>
            <w:tcW w:w="4394" w:type="dxa"/>
            <w:tcBorders>
              <w:top w:val="single" w:sz="4" w:space="0" w:color="auto"/>
              <w:left w:val="single" w:sz="4" w:space="0" w:color="auto"/>
              <w:bottom w:val="single" w:sz="4" w:space="0" w:color="auto"/>
              <w:right w:val="single" w:sz="4" w:space="0" w:color="auto"/>
            </w:tcBorders>
            <w:vAlign w:val="center"/>
          </w:tcPr>
          <w:p w14:paraId="10B50374" w14:textId="0950A2DA"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Spręcowie, Spręcowo 106, 11-001 Dywity</w:t>
            </w:r>
          </w:p>
          <w:p w14:paraId="69500909" w14:textId="5070D58F" w:rsidR="00A73F66" w:rsidRPr="00A73F66" w:rsidRDefault="00A73F66" w:rsidP="00AA6267">
            <w:pPr>
              <w:jc w:val="center"/>
              <w:rPr>
                <w:rFonts w:ascii="Times New Roman" w:hAnsi="Times New Roman" w:cs="Times New Roman"/>
                <w:bCs/>
                <w:sz w:val="24"/>
                <w:szCs w:val="24"/>
              </w:rPr>
            </w:pPr>
            <w:r w:rsidRPr="00A73F66">
              <w:rPr>
                <w:rFonts w:ascii="Times New Roman" w:hAnsi="Times New Roman" w:cs="Times New Roman"/>
                <w:bCs/>
                <w:sz w:val="24"/>
                <w:szCs w:val="24"/>
              </w:rPr>
              <w:t>Lokal dostosowany do potrzeb wyborców niepełnosprawnych</w:t>
            </w:r>
          </w:p>
        </w:tc>
      </w:tr>
      <w:tr w:rsidR="00A73F66" w:rsidRPr="00A73F66" w14:paraId="6E4BAA7A"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0BABB4CA"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54371D6"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Sołectwo Tuławki (Tuławki)</w:t>
            </w:r>
          </w:p>
        </w:tc>
        <w:tc>
          <w:tcPr>
            <w:tcW w:w="4394" w:type="dxa"/>
            <w:tcBorders>
              <w:top w:val="single" w:sz="4" w:space="0" w:color="auto"/>
              <w:left w:val="single" w:sz="4" w:space="0" w:color="auto"/>
              <w:bottom w:val="single" w:sz="4" w:space="0" w:color="auto"/>
              <w:right w:val="single" w:sz="4" w:space="0" w:color="auto"/>
            </w:tcBorders>
            <w:vAlign w:val="center"/>
          </w:tcPr>
          <w:p w14:paraId="346EB2FF" w14:textId="4F3A440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Szkoła Podstawowa w Tuławkach, Tuławki 31, 11-001 Dywity</w:t>
            </w:r>
          </w:p>
          <w:p w14:paraId="401B31A0" w14:textId="13BD9CF4" w:rsidR="00A73F66" w:rsidRPr="00A73F66" w:rsidRDefault="00A73F66" w:rsidP="00AA6267">
            <w:pPr>
              <w:jc w:val="center"/>
              <w:rPr>
                <w:rFonts w:ascii="Times New Roman" w:hAnsi="Times New Roman" w:cs="Times New Roman"/>
                <w:bCs/>
                <w:sz w:val="24"/>
                <w:szCs w:val="24"/>
              </w:rPr>
            </w:pPr>
            <w:r w:rsidRPr="00A73F66">
              <w:rPr>
                <w:rFonts w:ascii="Times New Roman" w:hAnsi="Times New Roman" w:cs="Times New Roman"/>
                <w:bCs/>
                <w:sz w:val="24"/>
                <w:szCs w:val="24"/>
              </w:rPr>
              <w:t>Lokal dostosowany do potrzeb wyborców niepełnosprawnych</w:t>
            </w:r>
          </w:p>
        </w:tc>
      </w:tr>
      <w:tr w:rsidR="00A73F66" w:rsidRPr="00A73F66" w14:paraId="107EDF12"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67D804FA"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543D1FF"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Sołectwa: Gradki (Gradki), Nowe Włóki (Nowe Włóki, Plutki)</w:t>
            </w:r>
          </w:p>
        </w:tc>
        <w:tc>
          <w:tcPr>
            <w:tcW w:w="4394" w:type="dxa"/>
            <w:tcBorders>
              <w:top w:val="single" w:sz="4" w:space="0" w:color="auto"/>
              <w:left w:val="single" w:sz="4" w:space="0" w:color="auto"/>
              <w:bottom w:val="single" w:sz="4" w:space="0" w:color="auto"/>
              <w:right w:val="single" w:sz="4" w:space="0" w:color="auto"/>
            </w:tcBorders>
            <w:vAlign w:val="center"/>
          </w:tcPr>
          <w:p w14:paraId="14475B1B" w14:textId="101778DF" w:rsidR="00A73F66" w:rsidRPr="00A73F66" w:rsidRDefault="00A73F66" w:rsidP="00AA6267">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Gradkach, Gradki 32b, 11-001 Dywity</w:t>
            </w:r>
          </w:p>
        </w:tc>
      </w:tr>
      <w:tr w:rsidR="00A73F66" w:rsidRPr="00A73F66" w14:paraId="5FD7C689"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6E407B38"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lastRenderedPageBreak/>
              <w:t>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AC410B3"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Sołectwa: Barkweda (Barkweda), Redykajny (Redykajny)</w:t>
            </w:r>
          </w:p>
        </w:tc>
        <w:tc>
          <w:tcPr>
            <w:tcW w:w="4394" w:type="dxa"/>
            <w:tcBorders>
              <w:top w:val="single" w:sz="4" w:space="0" w:color="auto"/>
              <w:left w:val="single" w:sz="4" w:space="0" w:color="auto"/>
              <w:bottom w:val="single" w:sz="4" w:space="0" w:color="auto"/>
              <w:right w:val="single" w:sz="4" w:space="0" w:color="auto"/>
            </w:tcBorders>
            <w:vAlign w:val="center"/>
          </w:tcPr>
          <w:p w14:paraId="2F3969D3" w14:textId="06B0FF2E"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Barkwedzie, Barkweda 14, 11-001 Dywity</w:t>
            </w:r>
          </w:p>
          <w:p w14:paraId="5D31F02D" w14:textId="113096D7" w:rsidR="00A73F66" w:rsidRPr="00A73F66" w:rsidRDefault="00A73F66" w:rsidP="00AA6267">
            <w:pPr>
              <w:jc w:val="center"/>
              <w:rPr>
                <w:rFonts w:ascii="Times New Roman" w:hAnsi="Times New Roman" w:cs="Times New Roman"/>
                <w:bCs/>
                <w:sz w:val="24"/>
                <w:szCs w:val="24"/>
              </w:rPr>
            </w:pPr>
            <w:r w:rsidRPr="00A73F66">
              <w:rPr>
                <w:rFonts w:ascii="Times New Roman" w:hAnsi="Times New Roman" w:cs="Times New Roman"/>
                <w:bCs/>
                <w:sz w:val="24"/>
                <w:szCs w:val="24"/>
              </w:rPr>
              <w:t>Lokal dostosowany do potrzeb wyborców niepełnosprawnych</w:t>
            </w:r>
          </w:p>
        </w:tc>
      </w:tr>
      <w:tr w:rsidR="00A73F66" w:rsidRPr="00A73F66" w14:paraId="28B26468"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73E86DF4"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6CF10F8"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Sołectwo Słupy: (Słupy, Kieźliny nr: 133, 134, 135, 136, 137, 138, 139, 140, 141, 141a, 142, 143, 144, 145, 146, 147, 148, 149, 150, 151, 152, 153, 154, 155, 155a, 156, 157, 158, 159, 160, 161, 162)</w:t>
            </w:r>
          </w:p>
        </w:tc>
        <w:tc>
          <w:tcPr>
            <w:tcW w:w="4394" w:type="dxa"/>
            <w:tcBorders>
              <w:top w:val="single" w:sz="4" w:space="0" w:color="auto"/>
              <w:left w:val="single" w:sz="4" w:space="0" w:color="auto"/>
              <w:bottom w:val="single" w:sz="4" w:space="0" w:color="auto"/>
              <w:right w:val="single" w:sz="4" w:space="0" w:color="auto"/>
            </w:tcBorders>
            <w:vAlign w:val="center"/>
          </w:tcPr>
          <w:p w14:paraId="3D3A6BA3" w14:textId="19199D3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Słupach, Słupy 44, 10-381 Olsztyn</w:t>
            </w:r>
          </w:p>
          <w:p w14:paraId="0B0061BE" w14:textId="31C2973C" w:rsidR="00A73F66" w:rsidRPr="00A73F66" w:rsidRDefault="00A73F66" w:rsidP="00AA6267">
            <w:pPr>
              <w:jc w:val="center"/>
              <w:rPr>
                <w:rFonts w:ascii="Times New Roman" w:hAnsi="Times New Roman" w:cs="Times New Roman"/>
                <w:bCs/>
                <w:sz w:val="24"/>
                <w:szCs w:val="24"/>
              </w:rPr>
            </w:pPr>
            <w:r w:rsidRPr="00A73F66">
              <w:rPr>
                <w:rFonts w:ascii="Times New Roman" w:hAnsi="Times New Roman" w:cs="Times New Roman"/>
                <w:bCs/>
                <w:sz w:val="24"/>
                <w:szCs w:val="24"/>
              </w:rPr>
              <w:t>Lokal dostosowany do potrzeb wyborców niepełnosprawnych</w:t>
            </w:r>
          </w:p>
        </w:tc>
      </w:tr>
      <w:tr w:rsidR="00A73F66" w:rsidRPr="00A73F66" w14:paraId="09D7DADF"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5EC2ADF7"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D98C1CE"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Sołectwa: Część Sołectwa Kieźliny: (Kieźliny, ulice: Ks. Wojciecha Zinka, Krzysztofa Kamila Baczyńskiego, Ks. Jakuba Jagałły, Leopolda Staffa, Pawła Sowy, Tadeusza Różewicza, Zbigniewa Herberta, Zofii Kossak-Szczuckiej, Czesława Niemena, Edyty Stein, Krzysztofa Klenczona, o. Stanisława Dziwoty, Romana Domagały, Kieźliny nr 4, 13, 21, 22, 30, 31, 32, 33, 34, 36, 37, 41, 76, 79, 80, 81, 185, 187, Wadąg (Wadąg), Zalbki (Myki, Zalbki, Szypry)</w:t>
            </w:r>
          </w:p>
        </w:tc>
        <w:tc>
          <w:tcPr>
            <w:tcW w:w="4394" w:type="dxa"/>
            <w:tcBorders>
              <w:top w:val="single" w:sz="4" w:space="0" w:color="auto"/>
              <w:left w:val="single" w:sz="4" w:space="0" w:color="auto"/>
              <w:bottom w:val="single" w:sz="4" w:space="0" w:color="auto"/>
              <w:right w:val="single" w:sz="4" w:space="0" w:color="auto"/>
            </w:tcBorders>
            <w:vAlign w:val="center"/>
          </w:tcPr>
          <w:p w14:paraId="4FB5BB1B" w14:textId="73C631CF" w:rsidR="00A73F66" w:rsidRPr="00A73F66" w:rsidRDefault="00A73F66" w:rsidP="00F97E09">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Kieźlinach, Kieźliny ul. ks. Jakuba Jagałły 3a, 10-371 Olsztyn</w:t>
            </w:r>
          </w:p>
        </w:tc>
      </w:tr>
      <w:tr w:rsidR="00A73F66" w:rsidRPr="00A73F66" w14:paraId="0258E9A5"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38F44B3E"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9</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EF76623"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Sołectwo Różnowo (Różnowo)</w:t>
            </w:r>
          </w:p>
        </w:tc>
        <w:tc>
          <w:tcPr>
            <w:tcW w:w="4394" w:type="dxa"/>
            <w:tcBorders>
              <w:top w:val="single" w:sz="4" w:space="0" w:color="auto"/>
              <w:left w:val="single" w:sz="4" w:space="0" w:color="auto"/>
              <w:bottom w:val="single" w:sz="4" w:space="0" w:color="auto"/>
              <w:right w:val="single" w:sz="4" w:space="0" w:color="auto"/>
            </w:tcBorders>
            <w:vAlign w:val="center"/>
          </w:tcPr>
          <w:p w14:paraId="1DFD87DA" w14:textId="43849738"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Różnowie, Różnowo 767, 11-001 Dywity</w:t>
            </w:r>
          </w:p>
          <w:p w14:paraId="28A5F947" w14:textId="5846DE14" w:rsidR="00A73F66" w:rsidRPr="00A73F66" w:rsidRDefault="00A73F66" w:rsidP="00AA6267">
            <w:pPr>
              <w:jc w:val="center"/>
              <w:rPr>
                <w:rFonts w:ascii="Times New Roman" w:hAnsi="Times New Roman" w:cs="Times New Roman"/>
                <w:bCs/>
                <w:sz w:val="24"/>
                <w:szCs w:val="24"/>
              </w:rPr>
            </w:pPr>
            <w:r w:rsidRPr="00A73F66">
              <w:rPr>
                <w:rFonts w:ascii="Times New Roman" w:hAnsi="Times New Roman" w:cs="Times New Roman"/>
                <w:bCs/>
                <w:sz w:val="24"/>
                <w:szCs w:val="24"/>
              </w:rPr>
              <w:t>Lokal dostosowany do potrzeb wyborców niepełnosprawnych</w:t>
            </w:r>
          </w:p>
        </w:tc>
      </w:tr>
      <w:tr w:rsidR="00A73F66" w:rsidRPr="00A73F66" w14:paraId="04A54A35"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2808120B"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10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8A90531"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Sołectwo Ługwałd (Ługwałd)</w:t>
            </w:r>
          </w:p>
        </w:tc>
        <w:tc>
          <w:tcPr>
            <w:tcW w:w="4394" w:type="dxa"/>
            <w:tcBorders>
              <w:top w:val="single" w:sz="4" w:space="0" w:color="auto"/>
              <w:left w:val="single" w:sz="4" w:space="0" w:color="auto"/>
              <w:bottom w:val="single" w:sz="4" w:space="0" w:color="auto"/>
              <w:right w:val="single" w:sz="4" w:space="0" w:color="auto"/>
            </w:tcBorders>
            <w:vAlign w:val="center"/>
          </w:tcPr>
          <w:p w14:paraId="11DF16FA" w14:textId="50AA15CF"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Ługwałdzie, Ługwałd ul. Mikołaja Kopernika 34, 11-001 Dywity</w:t>
            </w:r>
          </w:p>
          <w:p w14:paraId="149A75C9" w14:textId="28139791" w:rsidR="00A73F66" w:rsidRPr="00A73F66" w:rsidRDefault="00A73F66" w:rsidP="00882C64">
            <w:pPr>
              <w:jc w:val="center"/>
              <w:rPr>
                <w:rFonts w:ascii="Times New Roman" w:hAnsi="Times New Roman" w:cs="Times New Roman"/>
                <w:bCs/>
                <w:sz w:val="24"/>
                <w:szCs w:val="24"/>
              </w:rPr>
            </w:pPr>
            <w:r w:rsidRPr="00A73F66">
              <w:rPr>
                <w:rFonts w:ascii="Times New Roman" w:hAnsi="Times New Roman" w:cs="Times New Roman"/>
                <w:bCs/>
                <w:sz w:val="24"/>
                <w:szCs w:val="24"/>
              </w:rPr>
              <w:t>Lokal dostosowany do potrzeb wyborców niepełnosprawnych</w:t>
            </w:r>
          </w:p>
        </w:tc>
      </w:tr>
      <w:tr w:rsidR="00A73F66" w:rsidRPr="00A73F66" w14:paraId="01851D2F"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541C90D8"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11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6ED9425"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Sołectwo Dąbrówka Wielka (Dąbrówka Wielka)</w:t>
            </w:r>
          </w:p>
        </w:tc>
        <w:tc>
          <w:tcPr>
            <w:tcW w:w="4394" w:type="dxa"/>
            <w:tcBorders>
              <w:top w:val="single" w:sz="4" w:space="0" w:color="auto"/>
              <w:left w:val="single" w:sz="4" w:space="0" w:color="auto"/>
              <w:bottom w:val="single" w:sz="4" w:space="0" w:color="auto"/>
              <w:right w:val="single" w:sz="4" w:space="0" w:color="auto"/>
            </w:tcBorders>
            <w:vAlign w:val="center"/>
          </w:tcPr>
          <w:p w14:paraId="515D40A0" w14:textId="6C3AF37C" w:rsidR="00A73F66" w:rsidRPr="00A73F66" w:rsidRDefault="00A73F66" w:rsidP="00AA6267">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Dąbrówce Wielkiej, Dąbrówka Wielka 22A, 11-001 Dywity</w:t>
            </w:r>
          </w:p>
        </w:tc>
      </w:tr>
      <w:tr w:rsidR="00A73F66" w:rsidRPr="00A73F66" w14:paraId="0A7340B6"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6ABD4C7E"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12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B2C755B"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Sołectwo Sętal (Sętal)</w:t>
            </w:r>
          </w:p>
        </w:tc>
        <w:tc>
          <w:tcPr>
            <w:tcW w:w="4394" w:type="dxa"/>
            <w:tcBorders>
              <w:top w:val="single" w:sz="4" w:space="0" w:color="auto"/>
              <w:left w:val="single" w:sz="4" w:space="0" w:color="auto"/>
              <w:bottom w:val="single" w:sz="4" w:space="0" w:color="auto"/>
              <w:right w:val="single" w:sz="4" w:space="0" w:color="auto"/>
            </w:tcBorders>
            <w:vAlign w:val="center"/>
          </w:tcPr>
          <w:p w14:paraId="3C6142F3" w14:textId="12AA68B3"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Sętalu, Sętal 25B, 11-001 Dywity</w:t>
            </w:r>
          </w:p>
          <w:p w14:paraId="40F4CD42" w14:textId="2C9BDAC1" w:rsidR="00A73F66" w:rsidRPr="00A73F66" w:rsidRDefault="00A73F66" w:rsidP="00AA6267">
            <w:pPr>
              <w:jc w:val="center"/>
              <w:rPr>
                <w:rFonts w:ascii="Times New Roman" w:hAnsi="Times New Roman" w:cs="Times New Roman"/>
                <w:bCs/>
                <w:sz w:val="24"/>
                <w:szCs w:val="24"/>
              </w:rPr>
            </w:pPr>
            <w:r w:rsidRPr="00A73F66">
              <w:rPr>
                <w:rFonts w:ascii="Times New Roman" w:hAnsi="Times New Roman" w:cs="Times New Roman"/>
                <w:bCs/>
                <w:sz w:val="24"/>
                <w:szCs w:val="24"/>
              </w:rPr>
              <w:t>Lokal dostosowany do potrzeb wyborców niepełnosprawnych</w:t>
            </w:r>
          </w:p>
        </w:tc>
      </w:tr>
      <w:tr w:rsidR="00A73F66" w:rsidRPr="00A73F66" w14:paraId="50B3D3DA"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02863088"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13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1007D89"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Sołectwo Gady (Gady)</w:t>
            </w:r>
          </w:p>
        </w:tc>
        <w:tc>
          <w:tcPr>
            <w:tcW w:w="4394" w:type="dxa"/>
            <w:tcBorders>
              <w:top w:val="single" w:sz="4" w:space="0" w:color="auto"/>
              <w:left w:val="single" w:sz="4" w:space="0" w:color="auto"/>
              <w:bottom w:val="single" w:sz="4" w:space="0" w:color="auto"/>
              <w:right w:val="single" w:sz="4" w:space="0" w:color="auto"/>
            </w:tcBorders>
            <w:vAlign w:val="center"/>
          </w:tcPr>
          <w:p w14:paraId="49014A1D" w14:textId="2E7F5865"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Gadach, Gady 47a, 11-001 Dywity</w:t>
            </w:r>
          </w:p>
          <w:p w14:paraId="5185084F" w14:textId="77777777" w:rsidR="00A73F66" w:rsidRPr="00A73F66" w:rsidRDefault="00A73F66" w:rsidP="00882C64">
            <w:pPr>
              <w:jc w:val="center"/>
              <w:rPr>
                <w:rFonts w:ascii="Times New Roman" w:hAnsi="Times New Roman" w:cs="Times New Roman"/>
                <w:bCs/>
                <w:sz w:val="24"/>
                <w:szCs w:val="24"/>
              </w:rPr>
            </w:pPr>
            <w:r w:rsidRPr="00A73F66">
              <w:rPr>
                <w:rFonts w:ascii="Times New Roman" w:hAnsi="Times New Roman" w:cs="Times New Roman"/>
                <w:bCs/>
                <w:sz w:val="24"/>
                <w:szCs w:val="24"/>
              </w:rPr>
              <w:t>Lokal dostosowany do potrzeb wyborców niepełnosprawnych</w:t>
            </w:r>
          </w:p>
          <w:p w14:paraId="779CAD5E" w14:textId="77777777" w:rsidR="00A73F66" w:rsidRPr="00A73F66" w:rsidRDefault="00A73F66" w:rsidP="00882C64">
            <w:pPr>
              <w:jc w:val="center"/>
              <w:rPr>
                <w:rFonts w:ascii="Times New Roman" w:hAnsi="Times New Roman" w:cs="Times New Roman"/>
                <w:bCs/>
                <w:sz w:val="24"/>
                <w:szCs w:val="24"/>
              </w:rPr>
            </w:pPr>
          </w:p>
        </w:tc>
      </w:tr>
      <w:tr w:rsidR="00A73F66" w:rsidRPr="00A73F66" w14:paraId="7648B8A9"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1DD330D5"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lastRenderedPageBreak/>
              <w:t>14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A051EAA"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Sołectwo Frączki (Frączki)</w:t>
            </w:r>
          </w:p>
        </w:tc>
        <w:tc>
          <w:tcPr>
            <w:tcW w:w="4394" w:type="dxa"/>
            <w:tcBorders>
              <w:top w:val="single" w:sz="4" w:space="0" w:color="auto"/>
              <w:left w:val="single" w:sz="4" w:space="0" w:color="auto"/>
              <w:bottom w:val="single" w:sz="4" w:space="0" w:color="auto"/>
              <w:right w:val="single" w:sz="4" w:space="0" w:color="auto"/>
            </w:tcBorders>
            <w:vAlign w:val="center"/>
          </w:tcPr>
          <w:p w14:paraId="70332CC0" w14:textId="7223D795" w:rsidR="00A73F66" w:rsidRPr="00A73F66" w:rsidRDefault="00A73F66" w:rsidP="00AA6267">
            <w:pPr>
              <w:jc w:val="center"/>
              <w:rPr>
                <w:rFonts w:ascii="Times New Roman" w:hAnsi="Times New Roman" w:cs="Times New Roman"/>
                <w:b/>
                <w:sz w:val="24"/>
                <w:szCs w:val="24"/>
              </w:rPr>
            </w:pPr>
            <w:r w:rsidRPr="00A73F66">
              <w:rPr>
                <w:rFonts w:ascii="Times New Roman" w:hAnsi="Times New Roman" w:cs="Times New Roman"/>
                <w:b/>
                <w:sz w:val="24"/>
                <w:szCs w:val="24"/>
              </w:rPr>
              <w:t>Budynek po byłej szkole we Frączkach, Frączki 4, 11-001 Dywity</w:t>
            </w:r>
          </w:p>
        </w:tc>
      </w:tr>
      <w:tr w:rsidR="00A73F66" w:rsidRPr="00A73F66" w14:paraId="0D6932D0"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5EE10F6C"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15</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B198EF4"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Sołectwo Brąswałd (Brąswałd, Lipniak, Wopy)</w:t>
            </w:r>
          </w:p>
        </w:tc>
        <w:tc>
          <w:tcPr>
            <w:tcW w:w="4394" w:type="dxa"/>
            <w:tcBorders>
              <w:top w:val="single" w:sz="4" w:space="0" w:color="auto"/>
              <w:left w:val="single" w:sz="4" w:space="0" w:color="auto"/>
              <w:bottom w:val="single" w:sz="4" w:space="0" w:color="auto"/>
              <w:right w:val="single" w:sz="4" w:space="0" w:color="auto"/>
            </w:tcBorders>
            <w:vAlign w:val="center"/>
          </w:tcPr>
          <w:p w14:paraId="4BEE3B63" w14:textId="6412552E" w:rsidR="00A73F66" w:rsidRPr="00A73F66" w:rsidRDefault="00A73F66" w:rsidP="00AA6267">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Brąswałdzie, Brąswałd 8a, 11-001 Dywity</w:t>
            </w:r>
          </w:p>
        </w:tc>
      </w:tr>
      <w:tr w:rsidR="00A73F66" w:rsidRPr="00A73F66" w14:paraId="3AFB699B"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17CF13FB"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16</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E3E436B"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Sołectwo Bukwałd (Bukwałd, Bukowina)</w:t>
            </w:r>
          </w:p>
        </w:tc>
        <w:tc>
          <w:tcPr>
            <w:tcW w:w="4394" w:type="dxa"/>
            <w:tcBorders>
              <w:top w:val="single" w:sz="4" w:space="0" w:color="auto"/>
              <w:left w:val="single" w:sz="4" w:space="0" w:color="auto"/>
              <w:bottom w:val="single" w:sz="4" w:space="0" w:color="auto"/>
              <w:right w:val="single" w:sz="4" w:space="0" w:color="auto"/>
            </w:tcBorders>
            <w:vAlign w:val="center"/>
          </w:tcPr>
          <w:p w14:paraId="590BF679" w14:textId="2E5AAED6" w:rsidR="00A73F66" w:rsidRPr="00A73F66" w:rsidRDefault="00A73F66" w:rsidP="00AA6267">
            <w:pPr>
              <w:jc w:val="center"/>
              <w:rPr>
                <w:rFonts w:ascii="Times New Roman" w:hAnsi="Times New Roman" w:cs="Times New Roman"/>
                <w:b/>
                <w:sz w:val="24"/>
                <w:szCs w:val="24"/>
              </w:rPr>
            </w:pPr>
            <w:r w:rsidRPr="00A73F66">
              <w:rPr>
                <w:rFonts w:ascii="Times New Roman" w:hAnsi="Times New Roman" w:cs="Times New Roman"/>
                <w:b/>
                <w:sz w:val="24"/>
                <w:szCs w:val="24"/>
              </w:rPr>
              <w:t>Świetlica wiejska w Bukwałdzie, Bukwałd 12, 11-001 Dywity</w:t>
            </w:r>
          </w:p>
        </w:tc>
      </w:tr>
      <w:tr w:rsidR="00A73F66" w:rsidRPr="00A73F66" w14:paraId="0EF10C20" w14:textId="77777777" w:rsidTr="00F97E09">
        <w:tc>
          <w:tcPr>
            <w:tcW w:w="1277" w:type="dxa"/>
            <w:tcBorders>
              <w:top w:val="single" w:sz="4" w:space="0" w:color="auto"/>
              <w:left w:val="single" w:sz="4" w:space="0" w:color="auto"/>
              <w:bottom w:val="single" w:sz="4" w:space="0" w:color="auto"/>
              <w:right w:val="single" w:sz="4" w:space="0" w:color="auto"/>
            </w:tcBorders>
            <w:vAlign w:val="center"/>
            <w:hideMark/>
          </w:tcPr>
          <w:p w14:paraId="5A0F3D7E" w14:textId="77777777" w:rsidR="00A73F66" w:rsidRPr="00A73F66" w:rsidRDefault="00A73F66" w:rsidP="00882C64">
            <w:pPr>
              <w:jc w:val="center"/>
              <w:rPr>
                <w:rFonts w:ascii="Times New Roman" w:hAnsi="Times New Roman" w:cs="Times New Roman"/>
                <w:b/>
                <w:sz w:val="24"/>
                <w:szCs w:val="24"/>
              </w:rPr>
            </w:pPr>
            <w:r w:rsidRPr="00A73F66">
              <w:rPr>
                <w:rFonts w:ascii="Times New Roman" w:hAnsi="Times New Roman" w:cs="Times New Roman"/>
                <w:b/>
                <w:sz w:val="24"/>
                <w:szCs w:val="24"/>
              </w:rPr>
              <w:t>17</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5B6F0FB" w14:textId="77777777" w:rsidR="00A73F66" w:rsidRPr="00A73F66" w:rsidRDefault="00A73F66" w:rsidP="00A73F66">
            <w:pPr>
              <w:rPr>
                <w:rFonts w:ascii="Times New Roman" w:hAnsi="Times New Roman" w:cs="Times New Roman"/>
                <w:b/>
                <w:sz w:val="24"/>
                <w:szCs w:val="24"/>
              </w:rPr>
            </w:pPr>
            <w:r w:rsidRPr="00A73F66">
              <w:rPr>
                <w:rFonts w:ascii="Times New Roman" w:hAnsi="Times New Roman" w:cs="Times New Roman"/>
                <w:sz w:val="24"/>
                <w:szCs w:val="24"/>
              </w:rPr>
              <w:t>KWO Sp. z o. o. Dom Pomocy Społecznej i Dom Opieki "Dom Nad Doliną"</w:t>
            </w:r>
          </w:p>
        </w:tc>
        <w:tc>
          <w:tcPr>
            <w:tcW w:w="4394" w:type="dxa"/>
            <w:tcBorders>
              <w:top w:val="single" w:sz="4" w:space="0" w:color="auto"/>
              <w:left w:val="single" w:sz="4" w:space="0" w:color="auto"/>
              <w:bottom w:val="single" w:sz="4" w:space="0" w:color="auto"/>
              <w:right w:val="single" w:sz="4" w:space="0" w:color="auto"/>
            </w:tcBorders>
            <w:vAlign w:val="center"/>
          </w:tcPr>
          <w:p w14:paraId="1EBB351B" w14:textId="67F21B83" w:rsidR="00A73F66" w:rsidRPr="00A73F66" w:rsidRDefault="00A73F66" w:rsidP="00AA6267">
            <w:pPr>
              <w:jc w:val="center"/>
              <w:rPr>
                <w:rFonts w:ascii="Times New Roman" w:hAnsi="Times New Roman" w:cs="Times New Roman"/>
                <w:b/>
                <w:sz w:val="24"/>
                <w:szCs w:val="24"/>
              </w:rPr>
            </w:pPr>
            <w:r w:rsidRPr="00A73F66">
              <w:rPr>
                <w:rFonts w:ascii="Times New Roman" w:hAnsi="Times New Roman" w:cs="Times New Roman"/>
                <w:b/>
                <w:sz w:val="24"/>
                <w:szCs w:val="24"/>
              </w:rPr>
              <w:t>KWO Sp. z o. o. Dom Pomocy Społecznej i Dom Opieki "Dom Nad Doliną", Różnowo 70A, 11-001 Dywity</w:t>
            </w:r>
          </w:p>
        </w:tc>
      </w:tr>
    </w:tbl>
    <w:p w14:paraId="313005EB" w14:textId="77777777" w:rsidR="00A73F66" w:rsidRPr="00A73F66" w:rsidRDefault="00A73F66" w:rsidP="00A73F66">
      <w:pPr>
        <w:rPr>
          <w:rFonts w:ascii="Times New Roman" w:hAnsi="Times New Roman" w:cs="Times New Roman"/>
          <w:b/>
          <w:sz w:val="24"/>
          <w:szCs w:val="24"/>
        </w:rPr>
      </w:pPr>
    </w:p>
    <w:p w14:paraId="1A5FC511" w14:textId="77777777" w:rsidR="00A73F66" w:rsidRPr="00A73F66" w:rsidRDefault="00A73F66" w:rsidP="00AA6267">
      <w:pPr>
        <w:spacing w:after="0" w:line="360" w:lineRule="auto"/>
        <w:jc w:val="both"/>
        <w:rPr>
          <w:rFonts w:ascii="Times New Roman" w:hAnsi="Times New Roman" w:cs="Times New Roman"/>
          <w:b/>
          <w:sz w:val="24"/>
          <w:szCs w:val="24"/>
        </w:rPr>
      </w:pPr>
      <w:r w:rsidRPr="00A73F66">
        <w:rPr>
          <w:rFonts w:ascii="Times New Roman" w:hAnsi="Times New Roman" w:cs="Times New Roman"/>
          <w:b/>
          <w:sz w:val="24"/>
          <w:szCs w:val="24"/>
        </w:rPr>
        <w:t>Głosować korespondencyjnie</w:t>
      </w:r>
      <w:r w:rsidRPr="00A73F66">
        <w:rPr>
          <w:rFonts w:ascii="Times New Roman" w:hAnsi="Times New Roman" w:cs="Times New Roman"/>
          <w:bCs/>
          <w:sz w:val="24"/>
          <w:szCs w:val="24"/>
        </w:rPr>
        <w:t xml:space="preserve"> mogą wyborcy</w:t>
      </w:r>
      <w:r w:rsidRPr="00A73F66">
        <w:rPr>
          <w:rFonts w:ascii="Times New Roman" w:hAnsi="Times New Roman" w:cs="Times New Roman"/>
          <w:sz w:val="24"/>
          <w:szCs w:val="24"/>
        </w:rPr>
        <w:t xml:space="preserve">: </w:t>
      </w:r>
    </w:p>
    <w:p w14:paraId="6717D598"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1) którzy najpóźniej w dniu głosowania kończą 60 lat, lub</w:t>
      </w:r>
    </w:p>
    <w:p w14:paraId="186A1FCF"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3A52F7C8"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a) całkowitej niezdolności do pracy, ustalone na podstawie art. 12 ust. 2, i niezdolności do samodzielnej egzystencji, ustalone na podstawie art. 13 ust. 5 ustawy z dnia 17 grudnia 1998 r. о emeryturach i rentach z Funduszu Ubezpieczeń Społecznych,</w:t>
      </w:r>
    </w:p>
    <w:p w14:paraId="1BF8743F"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b) niezdolności do samodzielnej egzystencji, ustalone na podstawie art. 13 ust. 5 ustawy wymienionej w pkt 2 lit. a,</w:t>
      </w:r>
    </w:p>
    <w:p w14:paraId="25905E65"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 xml:space="preserve">c) </w:t>
      </w:r>
      <w:bookmarkStart w:id="0" w:name="_Hlk144296096"/>
      <w:r w:rsidRPr="00A73F66">
        <w:rPr>
          <w:rFonts w:ascii="Times New Roman" w:hAnsi="Times New Roman" w:cs="Times New Roman"/>
          <w:sz w:val="24"/>
          <w:szCs w:val="24"/>
        </w:rPr>
        <w:t>całkowitej niezdolności do pracy, ustalone na podstawie art. 12 ust. 2 ustawy wymienionej w pkt 2 lit. a,</w:t>
      </w:r>
      <w:bookmarkEnd w:id="0"/>
    </w:p>
    <w:p w14:paraId="2E820370"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 xml:space="preserve">d) </w:t>
      </w:r>
      <w:bookmarkStart w:id="1" w:name="_Hlk144296114"/>
      <w:r w:rsidRPr="00A73F66">
        <w:rPr>
          <w:rFonts w:ascii="Times New Roman" w:hAnsi="Times New Roman" w:cs="Times New Roman"/>
          <w:sz w:val="24"/>
          <w:szCs w:val="24"/>
        </w:rPr>
        <w:t>o zaliczeniu do I grupy inwalidów,</w:t>
      </w:r>
      <w:bookmarkEnd w:id="1"/>
    </w:p>
    <w:p w14:paraId="4CCAA2BF"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e) o zaliczeniu do II grupy inwalidów,</w:t>
      </w:r>
    </w:p>
    <w:p w14:paraId="14D26908"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a także osoby о stałej albo długotrwałej niezdolności do pracy w gospodarstwie rolnym, którym przysługuje zasiłek pielęgnacyjny, lub</w:t>
      </w:r>
    </w:p>
    <w:p w14:paraId="6714241B"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3) podlegający w dniu głosowania obowiązkowej kwarantannie, izolacji lub izolacji w warunkach domowych.</w:t>
      </w:r>
    </w:p>
    <w:p w14:paraId="0ABA1599" w14:textId="77777777" w:rsidR="00A73F66" w:rsidRDefault="00A73F66" w:rsidP="00AA6267">
      <w:pPr>
        <w:spacing w:after="0" w:line="360" w:lineRule="auto"/>
        <w:jc w:val="both"/>
        <w:rPr>
          <w:rFonts w:ascii="Times New Roman" w:hAnsi="Times New Roman" w:cs="Times New Roman"/>
          <w:b/>
          <w:sz w:val="24"/>
          <w:szCs w:val="24"/>
        </w:rPr>
      </w:pPr>
      <w:r w:rsidRPr="00A73F66">
        <w:rPr>
          <w:rFonts w:ascii="Times New Roman" w:hAnsi="Times New Roman" w:cs="Times New Roman"/>
          <w:b/>
          <w:sz w:val="24"/>
          <w:szCs w:val="24"/>
        </w:rPr>
        <w:t>Zamiar głosowania korespondencyjnego powinien zostać zgłoszony do Komisarza Wyborczego w Olsztynie I najpóźniej do dnia 2 października 2023 r., z wyjątkiem wyborcy podlegającego w dniu głosowania obowiązkowej kwarantannie, izolacji lub izolacji w warunkach domowych, który zamiar głosowania zgłasza do dnia 10 października 2023 r.</w:t>
      </w:r>
    </w:p>
    <w:p w14:paraId="3BAE9429" w14:textId="77777777" w:rsidR="005772BC" w:rsidRPr="00A73F66" w:rsidRDefault="005772BC" w:rsidP="00AA6267">
      <w:pPr>
        <w:spacing w:after="0" w:line="360" w:lineRule="auto"/>
        <w:jc w:val="both"/>
        <w:rPr>
          <w:rFonts w:ascii="Times New Roman" w:hAnsi="Times New Roman" w:cs="Times New Roman"/>
          <w:b/>
          <w:sz w:val="24"/>
          <w:szCs w:val="24"/>
        </w:rPr>
      </w:pPr>
    </w:p>
    <w:p w14:paraId="1FDB56BE"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b/>
          <w:sz w:val="24"/>
          <w:szCs w:val="24"/>
        </w:rPr>
        <w:lastRenderedPageBreak/>
        <w:t xml:space="preserve">Głosować przez pełnomocnika </w:t>
      </w:r>
      <w:r w:rsidRPr="00A73F66">
        <w:rPr>
          <w:rFonts w:ascii="Times New Roman" w:hAnsi="Times New Roman" w:cs="Times New Roman"/>
          <w:sz w:val="24"/>
          <w:szCs w:val="24"/>
        </w:rPr>
        <w:t>mogą</w:t>
      </w:r>
      <w:r w:rsidRPr="00A73F66">
        <w:rPr>
          <w:rFonts w:ascii="Times New Roman" w:hAnsi="Times New Roman" w:cs="Times New Roman"/>
          <w:b/>
          <w:sz w:val="24"/>
          <w:szCs w:val="24"/>
        </w:rPr>
        <w:t xml:space="preserve"> </w:t>
      </w:r>
      <w:r w:rsidRPr="00A73F66">
        <w:rPr>
          <w:rFonts w:ascii="Times New Roman" w:hAnsi="Times New Roman" w:cs="Times New Roman"/>
          <w:sz w:val="24"/>
          <w:szCs w:val="24"/>
        </w:rPr>
        <w:t>wyborcy, którzy najpóźniej w dniu głosowania ukończą 60 lat lub 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14:paraId="3C9B676D"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1) całkowitej niezdolności do pracy, ustalone na podstawie art. 12 ust. 2, i niezdolności do samodzielnej egzystencji, ustalone na podstawie art. 13 ust. 5 ustawy z dnia 17 grudnia 1998 r. о emeryturach i rentach z Funduszu Ubezpieczeń Społecznych,</w:t>
      </w:r>
    </w:p>
    <w:p w14:paraId="30DBA77A"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2) niezdolności do samodzielnej egzystencji, ustalone na podstawie art. 13 ust. 5 ustawy wymienionej w pkt 1,</w:t>
      </w:r>
    </w:p>
    <w:p w14:paraId="75B4B5DB"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3) całkowitej niezdolności do pracy, ustalone na podstawie art. 12 ust. 2 ustawy wymienionej w pkt 1,</w:t>
      </w:r>
    </w:p>
    <w:p w14:paraId="30B177CA"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4) o zaliczeniu do I grupy inwalidów,</w:t>
      </w:r>
    </w:p>
    <w:p w14:paraId="234D4325"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 xml:space="preserve">5) o zaliczeniu do II grupy inwalidów, </w:t>
      </w:r>
    </w:p>
    <w:p w14:paraId="6615B636" w14:textId="77777777" w:rsidR="00A73F66" w:rsidRPr="00A73F66" w:rsidRDefault="00A73F66" w:rsidP="00AA6267">
      <w:pPr>
        <w:spacing w:after="0" w:line="360" w:lineRule="auto"/>
        <w:jc w:val="both"/>
        <w:rPr>
          <w:rFonts w:ascii="Times New Roman" w:hAnsi="Times New Roman" w:cs="Times New Roman"/>
          <w:sz w:val="24"/>
          <w:szCs w:val="24"/>
        </w:rPr>
      </w:pPr>
      <w:r w:rsidRPr="00A73F66">
        <w:rPr>
          <w:rFonts w:ascii="Times New Roman" w:hAnsi="Times New Roman" w:cs="Times New Roman"/>
          <w:sz w:val="24"/>
          <w:szCs w:val="24"/>
        </w:rPr>
        <w:t>a także osoby о stałej albo długotrwałej niezdolności do pracy w gospodarstwie rolnym, którym przysługuje zasiłek pielęgnacyjny.</w:t>
      </w:r>
    </w:p>
    <w:p w14:paraId="69FC124D" w14:textId="77777777" w:rsidR="00A73F66" w:rsidRPr="00A73F66" w:rsidRDefault="00A73F66" w:rsidP="00AA6267">
      <w:pPr>
        <w:spacing w:after="0" w:line="360" w:lineRule="auto"/>
        <w:jc w:val="both"/>
        <w:rPr>
          <w:rFonts w:ascii="Times New Roman" w:hAnsi="Times New Roman" w:cs="Times New Roman"/>
          <w:b/>
          <w:sz w:val="24"/>
          <w:szCs w:val="24"/>
        </w:rPr>
      </w:pPr>
      <w:r w:rsidRPr="00A73F66">
        <w:rPr>
          <w:rFonts w:ascii="Times New Roman" w:hAnsi="Times New Roman" w:cs="Times New Roman"/>
          <w:b/>
          <w:sz w:val="24"/>
          <w:szCs w:val="24"/>
        </w:rPr>
        <w:t>Wniosek o sporządzenie aktu pełnomocnictwa powinien zostać złożony do Wójta Gminy Dywity najpóźniej do dnia 6 października 2023 r.</w:t>
      </w:r>
    </w:p>
    <w:p w14:paraId="06570844" w14:textId="77777777" w:rsidR="00A73F66" w:rsidRPr="00A73F66" w:rsidRDefault="00A73F66" w:rsidP="00AA6267">
      <w:pPr>
        <w:spacing w:after="0" w:line="360" w:lineRule="auto"/>
        <w:jc w:val="both"/>
        <w:rPr>
          <w:rFonts w:ascii="Times New Roman" w:hAnsi="Times New Roman" w:cs="Times New Roman"/>
          <w:b/>
          <w:sz w:val="24"/>
          <w:szCs w:val="24"/>
        </w:rPr>
      </w:pPr>
      <w:r w:rsidRPr="00A73F66">
        <w:rPr>
          <w:rFonts w:ascii="Times New Roman" w:hAnsi="Times New Roman" w:cs="Times New Roman"/>
          <w:b/>
          <w:sz w:val="24"/>
          <w:szCs w:val="24"/>
        </w:rPr>
        <w:t>Głosowanie w lokalach wyborczych odbywać się będzie w dniu 15 października 2023</w:t>
      </w:r>
      <w:r w:rsidRPr="00A73F66">
        <w:rPr>
          <w:rFonts w:ascii="Times New Roman" w:hAnsi="Times New Roman" w:cs="Times New Roman"/>
          <w:b/>
          <w:i/>
          <w:sz w:val="24"/>
          <w:szCs w:val="24"/>
        </w:rPr>
        <w:t xml:space="preserve"> </w:t>
      </w:r>
      <w:r w:rsidRPr="00A73F66">
        <w:rPr>
          <w:rFonts w:ascii="Times New Roman" w:hAnsi="Times New Roman" w:cs="Times New Roman"/>
          <w:b/>
          <w:sz w:val="24"/>
          <w:szCs w:val="24"/>
        </w:rPr>
        <w:t>r. od godz. 7</w:t>
      </w:r>
      <w:r w:rsidRPr="00A73F66">
        <w:rPr>
          <w:rFonts w:ascii="Times New Roman" w:hAnsi="Times New Roman" w:cs="Times New Roman"/>
          <w:b/>
          <w:sz w:val="24"/>
          <w:szCs w:val="24"/>
          <w:vertAlign w:val="superscript"/>
        </w:rPr>
        <w:t>00</w:t>
      </w:r>
      <w:r w:rsidRPr="00A73F66">
        <w:rPr>
          <w:rFonts w:ascii="Times New Roman" w:hAnsi="Times New Roman" w:cs="Times New Roman"/>
          <w:b/>
          <w:sz w:val="24"/>
          <w:szCs w:val="24"/>
        </w:rPr>
        <w:t xml:space="preserve"> do godz. 21</w:t>
      </w:r>
      <w:r w:rsidRPr="00A73F66">
        <w:rPr>
          <w:rFonts w:ascii="Times New Roman" w:hAnsi="Times New Roman" w:cs="Times New Roman"/>
          <w:b/>
          <w:sz w:val="24"/>
          <w:szCs w:val="24"/>
          <w:vertAlign w:val="superscript"/>
        </w:rPr>
        <w:t>00</w:t>
      </w:r>
      <w:r w:rsidRPr="00A73F66">
        <w:rPr>
          <w:rFonts w:ascii="Times New Roman" w:hAnsi="Times New Roman" w:cs="Times New Roman"/>
          <w:b/>
          <w:sz w:val="24"/>
          <w:szCs w:val="24"/>
        </w:rPr>
        <w:t>.</w:t>
      </w:r>
    </w:p>
    <w:p w14:paraId="53E4C895" w14:textId="77777777" w:rsidR="00A73F66" w:rsidRPr="00A73F66" w:rsidRDefault="00A73F66" w:rsidP="00AA6267">
      <w:pPr>
        <w:spacing w:line="360" w:lineRule="auto"/>
        <w:rPr>
          <w:rFonts w:ascii="Times New Roman" w:hAnsi="Times New Roman" w:cs="Times New Roman"/>
          <w:b/>
          <w:sz w:val="24"/>
          <w:szCs w:val="24"/>
        </w:rPr>
      </w:pPr>
    </w:p>
    <w:p w14:paraId="70363814" w14:textId="16B1D680" w:rsidR="00A73F66" w:rsidRDefault="00AA6267" w:rsidP="00AA6267">
      <w:pPr>
        <w:spacing w:line="360" w:lineRule="auto"/>
        <w:ind w:left="4956" w:firstLine="708"/>
        <w:rPr>
          <w:rFonts w:ascii="Times New Roman" w:hAnsi="Times New Roman" w:cs="Times New Roman"/>
          <w:b/>
          <w:sz w:val="24"/>
          <w:szCs w:val="24"/>
        </w:rPr>
      </w:pPr>
      <w:r>
        <w:rPr>
          <w:rFonts w:ascii="Times New Roman" w:hAnsi="Times New Roman" w:cs="Times New Roman"/>
          <w:b/>
          <w:sz w:val="24"/>
          <w:szCs w:val="24"/>
        </w:rPr>
        <w:t>Wójt Gminy Dywity</w:t>
      </w:r>
    </w:p>
    <w:p w14:paraId="76A6D8AE" w14:textId="40F153B7" w:rsidR="00AA6267" w:rsidRPr="00A73F66" w:rsidRDefault="00AA6267" w:rsidP="00AA6267">
      <w:pPr>
        <w:spacing w:line="360" w:lineRule="auto"/>
        <w:ind w:left="4956" w:firstLine="708"/>
        <w:rPr>
          <w:rFonts w:ascii="Times New Roman" w:hAnsi="Times New Roman" w:cs="Times New Roman"/>
          <w:sz w:val="24"/>
          <w:szCs w:val="24"/>
        </w:rPr>
      </w:pPr>
      <w:r>
        <w:rPr>
          <w:rFonts w:ascii="Times New Roman" w:hAnsi="Times New Roman" w:cs="Times New Roman"/>
          <w:b/>
          <w:sz w:val="24"/>
          <w:szCs w:val="24"/>
        </w:rPr>
        <w:t>/-/ Daniel Zadworny</w:t>
      </w:r>
    </w:p>
    <w:p w14:paraId="72FEC10D" w14:textId="77777777" w:rsidR="001C0BE5" w:rsidRPr="001C0BE5" w:rsidRDefault="001C0BE5" w:rsidP="00AA6267">
      <w:pPr>
        <w:spacing w:line="360" w:lineRule="auto"/>
        <w:rPr>
          <w:rFonts w:ascii="Times New Roman" w:hAnsi="Times New Roman" w:cs="Times New Roman"/>
          <w:sz w:val="24"/>
          <w:szCs w:val="24"/>
        </w:rPr>
      </w:pPr>
    </w:p>
    <w:sectPr w:rsidR="001C0BE5" w:rsidRPr="001C0BE5" w:rsidSect="00F97E0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F1"/>
    <w:rsid w:val="00026750"/>
    <w:rsid w:val="001432D6"/>
    <w:rsid w:val="001C0BE5"/>
    <w:rsid w:val="004163E0"/>
    <w:rsid w:val="005772BC"/>
    <w:rsid w:val="00882C64"/>
    <w:rsid w:val="00913CF1"/>
    <w:rsid w:val="00A73F66"/>
    <w:rsid w:val="00AA6267"/>
    <w:rsid w:val="00C36DBF"/>
    <w:rsid w:val="00EF559F"/>
    <w:rsid w:val="00F97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9723"/>
  <w15:chartTrackingRefBased/>
  <w15:docId w15:val="{F0F0606D-778C-44A5-9383-3AA1EB98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243">
      <w:bodyDiv w:val="1"/>
      <w:marLeft w:val="0"/>
      <w:marRight w:val="0"/>
      <w:marTop w:val="0"/>
      <w:marBottom w:val="0"/>
      <w:divBdr>
        <w:top w:val="none" w:sz="0" w:space="0" w:color="auto"/>
        <w:left w:val="none" w:sz="0" w:space="0" w:color="auto"/>
        <w:bottom w:val="none" w:sz="0" w:space="0" w:color="auto"/>
        <w:right w:val="none" w:sz="0" w:space="0" w:color="auto"/>
      </w:divBdr>
    </w:div>
    <w:div w:id="1302998549">
      <w:bodyDiv w:val="1"/>
      <w:marLeft w:val="0"/>
      <w:marRight w:val="0"/>
      <w:marTop w:val="0"/>
      <w:marBottom w:val="0"/>
      <w:divBdr>
        <w:top w:val="none" w:sz="0" w:space="0" w:color="auto"/>
        <w:left w:val="none" w:sz="0" w:space="0" w:color="auto"/>
        <w:bottom w:val="none" w:sz="0" w:space="0" w:color="auto"/>
        <w:right w:val="none" w:sz="0" w:space="0" w:color="auto"/>
      </w:divBdr>
    </w:div>
    <w:div w:id="1987121850">
      <w:bodyDiv w:val="1"/>
      <w:marLeft w:val="0"/>
      <w:marRight w:val="0"/>
      <w:marTop w:val="0"/>
      <w:marBottom w:val="0"/>
      <w:divBdr>
        <w:top w:val="none" w:sz="0" w:space="0" w:color="auto"/>
        <w:left w:val="none" w:sz="0" w:space="0" w:color="auto"/>
        <w:bottom w:val="none" w:sz="0" w:space="0" w:color="auto"/>
        <w:right w:val="none" w:sz="0" w:space="0" w:color="auto"/>
      </w:divBdr>
    </w:div>
    <w:div w:id="21231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983</Words>
  <Characters>5904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Iwanek</dc:creator>
  <cp:keywords/>
  <dc:description/>
  <cp:lastModifiedBy>Magdalena Iwanek</cp:lastModifiedBy>
  <cp:revision>7</cp:revision>
  <dcterms:created xsi:type="dcterms:W3CDTF">2023-09-26T18:25:00Z</dcterms:created>
  <dcterms:modified xsi:type="dcterms:W3CDTF">2023-09-26T19:19:00Z</dcterms:modified>
</cp:coreProperties>
</file>